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07" w:rsidRPr="00690A00" w:rsidRDefault="00C25D07" w:rsidP="00C25D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A00">
        <w:rPr>
          <w:rFonts w:ascii="Times New Roman" w:hAnsi="Times New Roman" w:cs="Times New Roman"/>
          <w:b/>
          <w:sz w:val="28"/>
          <w:szCs w:val="28"/>
        </w:rPr>
        <w:t>Информация для получателей финансовых услуг о требованиях и рекомендациях к содержанию обращений</w:t>
      </w:r>
    </w:p>
    <w:p w:rsidR="00C25D07" w:rsidRPr="00C25D07" w:rsidRDefault="00C25D07" w:rsidP="00C25D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25D07" w:rsidRPr="00C25D07" w:rsidRDefault="00C25D07" w:rsidP="00C25D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87"/>
      <w:r w:rsidRPr="00C25D07">
        <w:rPr>
          <w:rFonts w:ascii="Times New Roman" w:hAnsi="Times New Roman" w:cs="Times New Roman"/>
          <w:sz w:val="28"/>
          <w:szCs w:val="28"/>
        </w:rPr>
        <w:t>Обращение получателя финансовой услуги должно содержать в отношении получателя финансовой услуги, являющ</w:t>
      </w:r>
      <w:bookmarkStart w:id="1" w:name="_GoBack"/>
      <w:bookmarkEnd w:id="1"/>
      <w:r w:rsidRPr="00C25D07">
        <w:rPr>
          <w:rFonts w:ascii="Times New Roman" w:hAnsi="Times New Roman" w:cs="Times New Roman"/>
          <w:sz w:val="28"/>
          <w:szCs w:val="28"/>
        </w:rPr>
        <w:t>егося физическим лицом, фамилию, имя, отчество (при наличии), адрес (почтовый или электронный), для направления ответа на обращение; в отношении получателя финансовой услуги, являющегося юридическим лицом, полное наименование и место нахождения юридического лица, а также подпись уполномоченного представителя юридического лица.</w:t>
      </w:r>
    </w:p>
    <w:bookmarkEnd w:id="0"/>
    <w:p w:rsidR="00C25D07" w:rsidRPr="00C25D07" w:rsidRDefault="00C25D07" w:rsidP="00C25D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C25D07">
        <w:rPr>
          <w:rFonts w:ascii="Times New Roman" w:hAnsi="Times New Roman" w:cs="Times New Roman"/>
          <w:sz w:val="28"/>
          <w:szCs w:val="28"/>
        </w:rPr>
        <w:t xml:space="preserve"> включ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25D07">
        <w:rPr>
          <w:rFonts w:ascii="Times New Roman" w:hAnsi="Times New Roman" w:cs="Times New Roman"/>
          <w:sz w:val="28"/>
          <w:szCs w:val="28"/>
        </w:rPr>
        <w:t xml:space="preserve"> в обращение следующ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25D07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5D0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прилагать </w:t>
      </w:r>
      <w:r w:rsidRPr="00C25D07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5D07">
        <w:rPr>
          <w:rFonts w:ascii="Times New Roman" w:hAnsi="Times New Roman" w:cs="Times New Roman"/>
          <w:sz w:val="28"/>
          <w:szCs w:val="28"/>
        </w:rPr>
        <w:t xml:space="preserve"> (при их наличии):</w:t>
      </w:r>
    </w:p>
    <w:p w:rsidR="00C25D07" w:rsidRPr="00C25D07" w:rsidRDefault="00C25D07" w:rsidP="00C25D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881"/>
      <w:r w:rsidRPr="00C25D07">
        <w:rPr>
          <w:rFonts w:ascii="Times New Roman" w:hAnsi="Times New Roman" w:cs="Times New Roman"/>
          <w:sz w:val="28"/>
          <w:szCs w:val="28"/>
        </w:rPr>
        <w:t xml:space="preserve">1) номер договора, заключенного между получателем финансовой услуги и </w:t>
      </w:r>
      <w:proofErr w:type="spellStart"/>
      <w:r w:rsidRPr="00C25D07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C25D07">
        <w:rPr>
          <w:rFonts w:ascii="Times New Roman" w:hAnsi="Times New Roman" w:cs="Times New Roman"/>
          <w:sz w:val="28"/>
          <w:szCs w:val="28"/>
        </w:rPr>
        <w:t xml:space="preserve"> организацией;</w:t>
      </w:r>
    </w:p>
    <w:p w:rsidR="00C25D07" w:rsidRPr="00C25D07" w:rsidRDefault="00C25D07" w:rsidP="00C25D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882"/>
      <w:bookmarkEnd w:id="2"/>
      <w:r w:rsidRPr="00C25D07">
        <w:rPr>
          <w:rFonts w:ascii="Times New Roman" w:hAnsi="Times New Roman" w:cs="Times New Roman"/>
          <w:sz w:val="28"/>
          <w:szCs w:val="28"/>
        </w:rPr>
        <w:t>2)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:rsidR="00C25D07" w:rsidRPr="00C25D07" w:rsidRDefault="00C25D07" w:rsidP="00C25D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883"/>
      <w:bookmarkEnd w:id="3"/>
      <w:proofErr w:type="gramStart"/>
      <w:r w:rsidRPr="00C25D07">
        <w:rPr>
          <w:rFonts w:ascii="Times New Roman" w:hAnsi="Times New Roman" w:cs="Times New Roman"/>
          <w:sz w:val="28"/>
          <w:szCs w:val="28"/>
        </w:rPr>
        <w:t xml:space="preserve">3) наименование органа, должности, фамилии, имени и отчества (при наличии) работника </w:t>
      </w:r>
      <w:proofErr w:type="spellStart"/>
      <w:r w:rsidRPr="00C25D07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C25D07">
        <w:rPr>
          <w:rFonts w:ascii="Times New Roman" w:hAnsi="Times New Roman" w:cs="Times New Roman"/>
          <w:sz w:val="28"/>
          <w:szCs w:val="28"/>
        </w:rPr>
        <w:t xml:space="preserve"> организации, действия (бездействие) которого обжалуются;</w:t>
      </w:r>
      <w:proofErr w:type="gramEnd"/>
    </w:p>
    <w:p w:rsidR="00C25D07" w:rsidRPr="00C25D07" w:rsidRDefault="00C25D07" w:rsidP="00C25D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884"/>
      <w:bookmarkEnd w:id="4"/>
      <w:r w:rsidRPr="00C25D07">
        <w:rPr>
          <w:rFonts w:ascii="Times New Roman" w:hAnsi="Times New Roman" w:cs="Times New Roman"/>
          <w:sz w:val="28"/>
          <w:szCs w:val="28"/>
        </w:rPr>
        <w:t>4) иные сведения, которые получатель финансовой услуги считает необходимым сообщить;</w:t>
      </w:r>
    </w:p>
    <w:bookmarkEnd w:id="5"/>
    <w:p w:rsidR="00C25D07" w:rsidRPr="00C25D07" w:rsidRDefault="00C25D07" w:rsidP="00C25D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D07">
        <w:rPr>
          <w:rFonts w:ascii="Times New Roman" w:hAnsi="Times New Roman" w:cs="Times New Roman"/>
          <w:sz w:val="28"/>
          <w:szCs w:val="28"/>
        </w:rPr>
        <w:t>5) копии документов, подтверждающих изложенные в обращении обстоятельства. В этом случае в обращении приводится перечень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848" w:rsidRDefault="00F33848"/>
    <w:sectPr w:rsidR="00F33848" w:rsidSect="00392A9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07"/>
    <w:rsid w:val="00690A00"/>
    <w:rsid w:val="00C25D07"/>
    <w:rsid w:val="00F3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25D0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25D0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2020-01-17T12:39:00Z</dcterms:created>
  <dcterms:modified xsi:type="dcterms:W3CDTF">2020-01-17T12:39:00Z</dcterms:modified>
</cp:coreProperties>
</file>